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jc w:val="center"/>
      </w:pPr>
      <w:r>
        <w:t>以心印心：教育是一场关于生命的对话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——读《孩子们，你们好！》有感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</w:pPr>
      <w:r>
        <w:t xml:space="preserve">在阿莫纳什维利笔下的教育世界里，我触摸到了教育的温度。这位格鲁吉亚教育家将教室变成生命生长的原野，让每个孩子成为自己生命叙事的主角。当"孩子们，你们好！"这句普通的问候被赋予教育的重量，我忽然意识到，教师职业的本质不是知识的搬运，而是心灵的唤醒。 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一、蹲下身子的哲学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t xml:space="preserve">阿莫纳什维利坚持每天清晨在校门口迎接学生，这个看似简单的动作暗含着深刻的教育隐喻。当教师以平视的姿态观察孩子的世界，皱巴巴的作业本上歪扭的字迹不再是潦草的错误，而是思维发展的年轮；课间追逐打闹的身影不再是纪律的挑战，而是生命能量的自然流淌。在记录学生用30种不同方式系鞋带的那个午后，我忽然懂得：教育的智慧不在于纠正"错误"，而在于发现每个独特生命的存在方式。 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t>二、等待花开的勇气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t>书中那个反复涂改作业的小男孩，让我想起班里总把橡皮擦得黑乎乎的</w:t>
      </w:r>
      <w:bookmarkStart w:id="0" w:name="_GoBack"/>
      <w:r>
        <w:t>晨晨</w:t>
      </w:r>
      <w:bookmarkEnd w:id="0"/>
      <w:r>
        <w:t xml:space="preserve">。阿莫纳什维利告诉我们："错误是孩子送给老师的礼物。"当我不再急着用红笔圈出错误，而是陪他一起观察橡皮屑堆积的轨迹时，这个"问题学生"竟成了班级自然观察笔记的记录者。教育的美好，往往藏在教师按下急躁、学会等待的瞬间。就像春雨不会催促嫩芽，真正的成长需要留白的时空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</w:pPr>
      <w:r>
        <w:t>三、生命共振的艺术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t xml:space="preserve">"请把你的忧伤分给我一半"，这句教师笔记中的话深深震撼了我。教育不是单方面的给予，而是两颗心的同频共振。当我尝试在评语本上画太阳奖励坚持早读的孩子，当我在运动会陪跑时听见此起彼伏的"老师加油"，当毕业多年的学生寄来手绘的教师节贺卡，我忽然明白阿莫纳什维利所说的"教育幸福"——那是用生命温暖生命时，灵魂震颤的微妙回响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</w:pPr>
      <w:r>
        <w:t xml:space="preserve">合上泛黄的书页，窗外的梧桐正在春风中舒展新叶。阿莫纳什维利的教育实践告诉我们：真正的好老师不是塑造完美作品的匠人，而是守护生命本真的园丁。当我们以谦卑之心倾听童心的跳动，教育便会自然生长出改变生命的力量。这或许就是"孩子们，你们好！"这句问候背后最动人的教育真谛——在相遇的刹那，师生已然成为彼此生命的礼物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</w:docVars>
  <w:rsids>
    <w:rsidRoot w:val="00000000"/>
    <w:rsid w:val="1BAD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2025-02-07T10:35:40Z</dcterms:created>
  <dc:creator>11749</dc:creator>
  <cp:lastModifiedBy>lukisoo I</cp:lastModifiedBy>
  <dcterms:modified xsi:type="dcterms:W3CDTF">2025-02-07T10:37:12Z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8BF5845DC8D54176925C42CCD7E040D1</vt:lpwstr>
  </property>
</Properties>
</file>